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8426D" w:rsidP="4557BE62" w:rsidRDefault="000815D4" w14:paraId="471BC91C" w14:textId="5A7751AF">
      <w:pPr>
        <w:spacing w:line="257" w:lineRule="auto"/>
      </w:pPr>
      <w:r>
        <w:rPr>
          <w:noProof/>
        </w:rPr>
        <w:drawing>
          <wp:inline distT="0" distB="0" distL="0" distR="0" wp14:anchorId="2E858C54" wp14:editId="54653F9E">
            <wp:extent cx="600075" cy="742950"/>
            <wp:effectExtent l="0" t="0" r="0" b="0"/>
            <wp:docPr id="1991544131" name="Bilde 1991544131" descr="Et bilde som inneholder symbol, emblem, rød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44131" name="Bilde 1991544131" descr="Et bilde som inneholder symbol, emblem, rød, logo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26D" w:rsidP="4557BE62" w:rsidRDefault="352FFDB4" w14:paraId="12BFC642" w14:textId="657B5036">
      <w:pPr>
        <w:spacing w:line="257" w:lineRule="auto"/>
      </w:pPr>
      <w:r w:rsidRPr="4557BE62">
        <w:rPr>
          <w:rFonts w:ascii="Arial" w:hAnsi="Arial" w:eastAsia="Arial" w:cs="Arial"/>
          <w:color w:val="000000" w:themeColor="text1"/>
          <w:sz w:val="28"/>
          <w:szCs w:val="28"/>
        </w:rPr>
        <w:t xml:space="preserve"> </w:t>
      </w:r>
    </w:p>
    <w:p w:rsidR="00B8426D" w:rsidP="4557BE62" w:rsidRDefault="00D05027" w14:paraId="0C752B5D" w14:textId="7EB921C5">
      <w:pPr>
        <w:spacing w:line="257" w:lineRule="auto"/>
        <w:jc w:val="center"/>
      </w:pPr>
      <w:r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Innkalling </w:t>
      </w:r>
      <w:r w:rsidR="00C40351">
        <w:rPr>
          <w:rFonts w:ascii="Calibri" w:hAnsi="Calibri" w:eastAsia="Calibri" w:cs="Calibri"/>
          <w:color w:val="000000" w:themeColor="text1"/>
          <w:sz w:val="28"/>
          <w:szCs w:val="28"/>
        </w:rPr>
        <w:t>og saksliste</w:t>
      </w:r>
      <w:r w:rsidRPr="4557BE62" w:rsidR="352FFDB4">
        <w:rPr>
          <w:rFonts w:ascii="Calibri" w:hAnsi="Calibri" w:eastAsia="Calibri" w:cs="Calibri"/>
          <w:color w:val="000000" w:themeColor="text1"/>
          <w:sz w:val="28"/>
          <w:szCs w:val="28"/>
        </w:rPr>
        <w:t xml:space="preserve"> Spydeberg menighetsråd </w:t>
      </w:r>
    </w:p>
    <w:p w:rsidR="00B8426D" w:rsidP="4557BE62" w:rsidRDefault="00C40351" w14:paraId="029C2E17" w14:textId="36837A6D">
      <w:pPr>
        <w:spacing w:line="257" w:lineRule="auto"/>
        <w:jc w:val="center"/>
      </w:pPr>
      <w:r w:rsidRPr="0512B6C5" w:rsidR="439BF6DD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19.</w:t>
      </w:r>
      <w:r w:rsidRPr="0512B6C5" w:rsidR="352FFDB4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0</w:t>
      </w:r>
      <w:r w:rsidRPr="0512B6C5" w:rsidR="00C40351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9</w:t>
      </w:r>
      <w:r w:rsidRPr="0512B6C5" w:rsidR="352FFDB4">
        <w:rPr>
          <w:rFonts w:ascii="Calibri" w:hAnsi="Calibri" w:eastAsia="Calibri" w:cs="Calibri"/>
          <w:color w:val="000000" w:themeColor="text1" w:themeTint="FF" w:themeShade="FF"/>
          <w:sz w:val="28"/>
          <w:szCs w:val="28"/>
        </w:rPr>
        <w:t>.23 kl. 18.00-20.00 på Spydeberg Menighetshus</w:t>
      </w:r>
    </w:p>
    <w:p w:rsidR="00B8426D" w:rsidP="4557BE62" w:rsidRDefault="352FFDB4" w14:paraId="3F3CD33F" w14:textId="2ED7F726">
      <w:pPr>
        <w:spacing w:line="257" w:lineRule="auto"/>
      </w:pPr>
      <w:r w:rsidRPr="4557BE6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Konstituering:</w:t>
      </w:r>
    </w:p>
    <w:p w:rsidR="00B8426D" w:rsidP="4557BE62" w:rsidRDefault="00C40351" w14:paraId="2085087A" w14:textId="40E1C23E">
      <w:pPr>
        <w:spacing w:line="257" w:lineRule="auto"/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Innkalles</w:t>
      </w:r>
      <w:r w:rsidRPr="4557BE62" w:rsidR="352FFDB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: </w:t>
      </w:r>
      <w:r w:rsidR="002F7D0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Leder Marita Solberg Bjerke, </w:t>
      </w:r>
      <w:r w:rsidRPr="4557BE62" w:rsidR="352FFDB4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Silje </w:t>
      </w:r>
      <w:proofErr w:type="spellStart"/>
      <w:r w:rsidRPr="4557BE62" w:rsidR="352FFDB4">
        <w:rPr>
          <w:rFonts w:ascii="Calibri" w:hAnsi="Calibri" w:eastAsia="Calibri" w:cs="Calibri"/>
          <w:color w:val="000000" w:themeColor="text1"/>
          <w:sz w:val="24"/>
          <w:szCs w:val="24"/>
        </w:rPr>
        <w:t>Fjledbraaten</w:t>
      </w:r>
      <w:proofErr w:type="spellEnd"/>
      <w:r w:rsidRPr="4557BE62" w:rsidR="352FFDB4">
        <w:rPr>
          <w:rFonts w:ascii="Calibri" w:hAnsi="Calibri" w:eastAsia="Calibri" w:cs="Calibri"/>
          <w:color w:val="000000" w:themeColor="text1"/>
          <w:sz w:val="24"/>
          <w:szCs w:val="24"/>
        </w:rPr>
        <w:t>, Anne Kiserud, Sigmund Lereim, Iver Ludvig Langseth, Gudrun Hoff Jørgensen, fungerende sokneprest Sigmund Nakkim og daglig leder Terje Stenholt</w:t>
      </w:r>
    </w:p>
    <w:p w:rsidR="00B8426D" w:rsidP="4557BE62" w:rsidRDefault="352FFDB4" w14:paraId="10C11B29" w14:textId="4225AD38">
      <w:pPr>
        <w:spacing w:line="257" w:lineRule="auto"/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</w:pPr>
      <w:r w:rsidRPr="4557BE62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Saksliste:</w:t>
      </w:r>
    </w:p>
    <w:p w:rsidR="003E19DA" w:rsidP="4557BE62" w:rsidRDefault="003E19DA" w14:paraId="3EA1F9F3" w14:textId="73F99332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>Sak 39/23</w:t>
      </w:r>
      <w:r w:rsidR="00074BE8"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 </w:t>
      </w:r>
      <w:r w:rsidRPr="2F97CEF0" w:rsidR="00074BE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Godkjenning av innkalling og saksliste. Godkjenning av protokoll fra møtet </w:t>
      </w:r>
      <w:r w:rsidR="00A20C9E">
        <w:rPr>
          <w:rFonts w:ascii="Calibri" w:hAnsi="Calibri" w:eastAsia="Calibri" w:cs="Calibri"/>
          <w:color w:val="000000" w:themeColor="text1"/>
          <w:sz w:val="24"/>
          <w:szCs w:val="24"/>
        </w:rPr>
        <w:t>24</w:t>
      </w:r>
      <w:r w:rsidRPr="2F97CEF0" w:rsidR="00074BE8">
        <w:rPr>
          <w:rFonts w:ascii="Calibri" w:hAnsi="Calibri" w:eastAsia="Calibri" w:cs="Calibri"/>
          <w:color w:val="000000" w:themeColor="text1"/>
          <w:sz w:val="24"/>
          <w:szCs w:val="24"/>
        </w:rPr>
        <w:t>.0</w:t>
      </w:r>
      <w:r w:rsidR="00A20C9E">
        <w:rPr>
          <w:rFonts w:ascii="Calibri" w:hAnsi="Calibri" w:eastAsia="Calibri" w:cs="Calibri"/>
          <w:color w:val="000000" w:themeColor="text1"/>
          <w:sz w:val="24"/>
          <w:szCs w:val="24"/>
        </w:rPr>
        <w:t>8</w:t>
      </w:r>
      <w:r w:rsidRPr="2F97CEF0" w:rsidR="00074BE8">
        <w:rPr>
          <w:rFonts w:ascii="Calibri" w:hAnsi="Calibri" w:eastAsia="Calibri" w:cs="Calibri"/>
          <w:color w:val="000000" w:themeColor="text1"/>
          <w:sz w:val="24"/>
          <w:szCs w:val="24"/>
        </w:rPr>
        <w:t>.23. Saker til eventuelt?</w:t>
      </w:r>
    </w:p>
    <w:p w:rsidR="00A20C9E" w:rsidP="19C9FFCD" w:rsidRDefault="00A20C9E" w14:paraId="760D4350" w14:textId="5956C2EB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C9FFCD" w:rsidR="00A20C9E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40/23 </w:t>
      </w:r>
      <w:r w:rsidRPr="19C9FFCD" w:rsidR="00B3325D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Evaluering kirkevalget. Valgfunksjonærer. Tellekorps. </w:t>
      </w:r>
      <w:r w:rsidRPr="19C9FFCD" w:rsidR="0000619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Administrative ressurser.</w:t>
      </w:r>
      <w:r w:rsidRPr="19C9FFCD" w:rsidR="1DA8B1DE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Godkjenning av Valgstyrets protokoll.</w:t>
      </w:r>
    </w:p>
    <w:p w:rsidR="000D0837" w:rsidP="4557BE62" w:rsidRDefault="00006198" w14:paraId="01F39550" w14:textId="77777777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b/>
          <w:bCs/>
          <w:color w:val="000000" w:themeColor="text1"/>
          <w:sz w:val="24"/>
          <w:szCs w:val="24"/>
        </w:rPr>
        <w:t xml:space="preserve">Sak 41/23 </w:t>
      </w:r>
      <w:r w:rsidR="00F76D5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Godkjenning av </w:t>
      </w:r>
      <w:r w:rsidR="00792AC4">
        <w:rPr>
          <w:rFonts w:ascii="Calibri" w:hAnsi="Calibri" w:eastAsia="Calibri" w:cs="Calibri"/>
          <w:color w:val="000000" w:themeColor="text1"/>
          <w:sz w:val="24"/>
          <w:szCs w:val="24"/>
        </w:rPr>
        <w:t>gudstjenesteplanen 1. halvår 2024</w:t>
      </w:r>
    </w:p>
    <w:p w:rsidR="000D0837" w:rsidP="4557BE62" w:rsidRDefault="000D0837" w14:paraId="236F4459" w14:textId="78C2B05C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b/>
          <w:color w:val="000000" w:themeColor="text1"/>
          <w:sz w:val="24"/>
          <w:szCs w:val="24"/>
        </w:rPr>
        <w:t xml:space="preserve">Sak 42/23 </w:t>
      </w:r>
      <w:r w:rsidR="006657E1">
        <w:rPr>
          <w:rFonts w:ascii="Calibri" w:hAnsi="Calibri" w:eastAsia="Calibri" w:cs="Calibri"/>
          <w:color w:val="000000" w:themeColor="text1"/>
          <w:sz w:val="24"/>
          <w:szCs w:val="24"/>
        </w:rPr>
        <w:t>Menighetshuset</w:t>
      </w:r>
    </w:p>
    <w:p w:rsidR="006657E1" w:rsidP="4557BE62" w:rsidRDefault="006657E1" w14:paraId="485A19B4" w14:textId="491BCDE9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b/>
          <w:color w:val="000000" w:themeColor="text1"/>
          <w:sz w:val="24"/>
          <w:szCs w:val="24"/>
        </w:rPr>
        <w:t xml:space="preserve">Sak 43/23 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>Vedlikehold av Heli kirke. S</w:t>
      </w:r>
      <w:r w:rsidR="008B7E0F">
        <w:rPr>
          <w:rFonts w:ascii="Calibri" w:hAnsi="Calibri" w:eastAsia="Calibri" w:cs="Calibri"/>
          <w:color w:val="000000" w:themeColor="text1"/>
          <w:sz w:val="24"/>
          <w:szCs w:val="24"/>
        </w:rPr>
        <w:t>aksframlegg til Kirkelig fellesråd.</w:t>
      </w:r>
    </w:p>
    <w:p w:rsidR="008B7E0F" w:rsidP="4557BE62" w:rsidRDefault="008B7E0F" w14:paraId="714EA045" w14:textId="3317B8E8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512B6C5" w:rsidR="008B7E0F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44/23 </w:t>
      </w:r>
      <w:r w:rsidRPr="0512B6C5" w:rsidR="00C16E3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Julaften-gudstjeneste i Spydeberg kirke</w:t>
      </w:r>
      <w:r w:rsidRPr="0512B6C5" w:rsidR="0060156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kl. 16.00</w:t>
      </w:r>
      <w:r w:rsidRPr="0512B6C5" w:rsidR="00C16E3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. Utfordringer med frivillige.</w:t>
      </w:r>
    </w:p>
    <w:p w:rsidR="17384056" w:rsidP="0512B6C5" w:rsidRDefault="17384056" w14:paraId="6CD8CA03" w14:textId="1465A97E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0512B6C5" w:rsidR="1738405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Sak 45/23 </w:t>
      </w:r>
      <w:r w:rsidRPr="0512B6C5" w:rsidR="17384056">
        <w:rPr>
          <w:rFonts w:ascii="Calibri" w:hAnsi="Calibri" w:eastAsia="Calibri" w:cs="Calibri"/>
          <w:b w:val="0"/>
          <w:bCs w:val="0"/>
          <w:color w:val="000000" w:themeColor="text1" w:themeTint="FF" w:themeShade="FF"/>
          <w:sz w:val="24"/>
          <w:szCs w:val="24"/>
        </w:rPr>
        <w:t>Neste møte sammen med nytt MR. Agenda. Servering.</w:t>
      </w:r>
    </w:p>
    <w:p w:rsidR="009322C4" w:rsidP="0512B6C5" w:rsidRDefault="009322C4" w14:paraId="06B3DE49" w14:textId="1123E932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512B6C5" w:rsidR="009322C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Sak 4</w:t>
      </w:r>
      <w:r w:rsidRPr="0512B6C5" w:rsidR="322E56E5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6</w:t>
      </w:r>
      <w:r w:rsidRPr="0512B6C5" w:rsidR="0038754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/23 </w:t>
      </w:r>
      <w:r w:rsidRPr="0512B6C5" w:rsidR="0038754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Orienteringssaker:</w:t>
      </w:r>
    </w:p>
    <w:p w:rsidR="00387541" w:rsidP="00387541" w:rsidRDefault="00387541" w14:paraId="2A64F859" w14:textId="64B7B162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  <w:r w:rsidRPr="19C9FFCD" w:rsidR="0038754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Fakturaer: Mest mulig på soknet. Momskomp oppnås etter kr. </w:t>
      </w:r>
      <w:r w:rsidRPr="19C9FFCD" w:rsidR="00387541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50.000</w:t>
      </w:r>
      <w:r w:rsidRPr="19C9FFCD" w:rsidR="009B7444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,-</w:t>
      </w:r>
    </w:p>
    <w:p w:rsidR="464AAD22" w:rsidP="7E27584C" w:rsidRDefault="464AAD22" w14:paraId="1F67EF4A" w14:textId="179A569F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</w:pPr>
      <w:r w:rsidRPr="7E27584C" w:rsidR="464AAD2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Innvendig og utvendig maling av Hovin kapell</w:t>
      </w:r>
      <w:r w:rsidRPr="7E27584C" w:rsidR="1F64A508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+ montering av nye varmekilder.</w:t>
      </w:r>
      <w:r w:rsidRPr="7E27584C" w:rsidR="1E20B8A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</w:t>
      </w:r>
      <w:r w:rsidRPr="7E27584C" w:rsidR="20A0D69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Vasking av Spydeberg kike utvendig. </w:t>
      </w:r>
    </w:p>
    <w:p w:rsidR="1E20B8AA" w:rsidP="7E27584C" w:rsidRDefault="1E20B8AA" w14:paraId="5AE82620" w14:textId="22D1CD46">
      <w:pPr>
        <w:pStyle w:val="Listeavsnitt"/>
        <w:numPr>
          <w:ilvl w:val="0"/>
          <w:numId w:val="1"/>
        </w:numPr>
        <w:spacing w:line="257" w:lineRule="auto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Annonsering i 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some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og på 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nettsid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e</w:t>
      </w:r>
      <w:r w:rsidRPr="7E27584C" w:rsidR="4F56C6C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-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lag og for</w:t>
      </w:r>
      <w:r w:rsidRPr="7E27584C" w:rsidR="3AF6F81C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eninger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. Ragnar 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Ruden</w:t>
      </w:r>
      <w:r w:rsidRPr="7E27584C" w:rsidR="1E20B8A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eks. </w:t>
      </w:r>
    </w:p>
    <w:p w:rsidR="009B7444" w:rsidP="0512B6C5" w:rsidRDefault="009B7444" w14:paraId="5B55E4C5" w14:textId="7EA7A152">
      <w:pPr>
        <w:spacing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512B6C5" w:rsidR="009B744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Sak 4</w:t>
      </w:r>
      <w:r w:rsidRPr="0512B6C5" w:rsidR="2FEAE2D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7</w:t>
      </w:r>
      <w:r w:rsidRPr="0512B6C5" w:rsidR="009B744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>/23</w:t>
      </w:r>
      <w:r w:rsidRPr="0512B6C5" w:rsidR="00971FEA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0512B6C5" w:rsidR="00971FEA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Eventuelt</w:t>
      </w:r>
    </w:p>
    <w:p w:rsidR="00971FEA" w:rsidP="009B7444" w:rsidRDefault="00971FEA" w14:paraId="1BCB1396" w14:textId="77777777">
      <w:pPr>
        <w:spacing w:line="257" w:lineRule="auto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</w:p>
    <w:p w:rsidR="00971FEA" w:rsidP="009B7444" w:rsidRDefault="00971FEA" w14:paraId="1EB56206" w14:textId="77777777">
      <w:pPr>
        <w:spacing w:line="257" w:lineRule="auto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</w:p>
    <w:p w:rsidR="00971FEA" w:rsidP="009B7444" w:rsidRDefault="00122611" w14:paraId="192E7315" w14:textId="5A0C2308">
      <w:pPr>
        <w:spacing w:line="257" w:lineRule="auto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bCs/>
          <w:color w:val="000000" w:themeColor="text1"/>
          <w:sz w:val="24"/>
          <w:szCs w:val="24"/>
        </w:rPr>
        <w:t>Spydeberg 15.09.23</w:t>
      </w:r>
    </w:p>
    <w:p w:rsidR="00122611" w:rsidP="009B7444" w:rsidRDefault="00122611" w14:paraId="4ECB8122" w14:textId="77777777">
      <w:pPr>
        <w:spacing w:line="257" w:lineRule="auto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</w:p>
    <w:p w:rsidR="00122611" w:rsidP="00122611" w:rsidRDefault="00122611" w14:paraId="78E56043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F97CEF0">
        <w:rPr>
          <w:rFonts w:ascii="Calibri" w:hAnsi="Calibri" w:eastAsia="Calibri" w:cs="Calibri"/>
          <w:color w:val="000000" w:themeColor="text1"/>
          <w:sz w:val="24"/>
          <w:szCs w:val="24"/>
        </w:rPr>
        <w:t>Marita Solberg Bjerke</w:t>
      </w:r>
      <w:r>
        <w:tab/>
      </w:r>
      <w:r>
        <w:tab/>
      </w:r>
      <w:r>
        <w:tab/>
      </w:r>
      <w:r>
        <w:tab/>
      </w:r>
      <w:r>
        <w:tab/>
      </w:r>
      <w:r w:rsidRPr="2F97CEF0">
        <w:rPr>
          <w:rFonts w:ascii="Calibri" w:hAnsi="Calibri" w:eastAsia="Calibri" w:cs="Calibri"/>
          <w:color w:val="000000" w:themeColor="text1"/>
          <w:sz w:val="24"/>
          <w:szCs w:val="24"/>
        </w:rPr>
        <w:t>Terje Stenholt</w:t>
      </w:r>
    </w:p>
    <w:p w:rsidR="00122611" w:rsidP="00122611" w:rsidRDefault="00122611" w14:paraId="12AAD651" w14:textId="77777777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2F97CEF0">
        <w:rPr>
          <w:rFonts w:ascii="Calibri" w:hAnsi="Calibri" w:eastAsia="Calibri" w:cs="Calibri"/>
          <w:color w:val="000000" w:themeColor="text1"/>
          <w:sz w:val="24"/>
          <w:szCs w:val="24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F97CEF0">
        <w:rPr>
          <w:rFonts w:ascii="Calibri" w:hAnsi="Calibri" w:eastAsia="Calibri" w:cs="Calibri"/>
          <w:color w:val="000000" w:themeColor="text1"/>
          <w:sz w:val="24"/>
          <w:szCs w:val="24"/>
        </w:rPr>
        <w:t>Daglig leder/sekretær</w:t>
      </w:r>
    </w:p>
    <w:p w:rsidRPr="00971FEA" w:rsidR="00122611" w:rsidP="009B7444" w:rsidRDefault="00122611" w14:paraId="738D935C" w14:textId="77777777">
      <w:pPr>
        <w:spacing w:line="257" w:lineRule="auto"/>
        <w:rPr>
          <w:rFonts w:ascii="Calibri" w:hAnsi="Calibri" w:eastAsia="Calibri" w:cs="Calibri"/>
          <w:bCs/>
          <w:color w:val="000000" w:themeColor="text1"/>
          <w:sz w:val="24"/>
          <w:szCs w:val="24"/>
        </w:rPr>
      </w:pPr>
    </w:p>
    <w:p w:rsidRPr="00F76D50" w:rsidR="00006198" w:rsidP="4557BE62" w:rsidRDefault="00792AC4" w14:paraId="3748A334" w14:textId="502A4DB2">
      <w:pPr>
        <w:spacing w:line="257" w:lineRule="auto"/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B8426D" w:rsidP="4557BE62" w:rsidRDefault="00B8426D" w14:paraId="104E3129" w14:textId="071A60A1"/>
    <w:sectPr w:rsidR="00B8426D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BEC"/>
    <w:multiLevelType w:val="hybridMultilevel"/>
    <w:tmpl w:val="2108A168"/>
    <w:lvl w:ilvl="0" w:tplc="99B4324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1123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2C3683"/>
    <w:rsid w:val="00006198"/>
    <w:rsid w:val="00074BE8"/>
    <w:rsid w:val="000815D4"/>
    <w:rsid w:val="000D0837"/>
    <w:rsid w:val="00122611"/>
    <w:rsid w:val="00163B7A"/>
    <w:rsid w:val="002F7D00"/>
    <w:rsid w:val="00387541"/>
    <w:rsid w:val="003E19DA"/>
    <w:rsid w:val="0060156C"/>
    <w:rsid w:val="006657E1"/>
    <w:rsid w:val="00792AC4"/>
    <w:rsid w:val="008B7E0F"/>
    <w:rsid w:val="009322C4"/>
    <w:rsid w:val="00971FEA"/>
    <w:rsid w:val="009B7444"/>
    <w:rsid w:val="00A20C9E"/>
    <w:rsid w:val="00B3325D"/>
    <w:rsid w:val="00B8426D"/>
    <w:rsid w:val="00C16E3B"/>
    <w:rsid w:val="00C40351"/>
    <w:rsid w:val="00D05027"/>
    <w:rsid w:val="00F76D50"/>
    <w:rsid w:val="0501ADC4"/>
    <w:rsid w:val="0512B6C5"/>
    <w:rsid w:val="0980DA58"/>
    <w:rsid w:val="17384056"/>
    <w:rsid w:val="19C9FFCD"/>
    <w:rsid w:val="1DA8B1DE"/>
    <w:rsid w:val="1E20B8AA"/>
    <w:rsid w:val="1F64A508"/>
    <w:rsid w:val="20A0D694"/>
    <w:rsid w:val="24F9E406"/>
    <w:rsid w:val="2D8ECF06"/>
    <w:rsid w:val="2FEAE2D0"/>
    <w:rsid w:val="322E56E5"/>
    <w:rsid w:val="352FFDB4"/>
    <w:rsid w:val="3AF6F81C"/>
    <w:rsid w:val="3E9DDBD9"/>
    <w:rsid w:val="439BF6DD"/>
    <w:rsid w:val="4557BE62"/>
    <w:rsid w:val="464AAD22"/>
    <w:rsid w:val="4D187AC4"/>
    <w:rsid w:val="4F56C6C1"/>
    <w:rsid w:val="54EA2ABB"/>
    <w:rsid w:val="55088F72"/>
    <w:rsid w:val="632C3683"/>
    <w:rsid w:val="664EE3FF"/>
    <w:rsid w:val="7E2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3683"/>
  <w15:chartTrackingRefBased/>
  <w15:docId w15:val="{76E2D464-D729-4186-8595-F6FB89A4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7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1" ma:contentTypeDescription="Create a new document." ma:contentTypeScope="" ma:versionID="abfe83fcd7f30e17c74db0a772205686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68a1c8b63a244dc6fcd937d5b49f4248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BCCA0-77F3-4153-AAA4-AC38467D18D5}"/>
</file>

<file path=customXml/itemProps2.xml><?xml version="1.0" encoding="utf-8"?>
<ds:datastoreItem xmlns:ds="http://schemas.openxmlformats.org/officeDocument/2006/customXml" ds:itemID="{5B9EB7FF-1210-4061-9D39-30DE825E6B75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4D82AC2A-C817-47C6-B0B2-DC6248FE43E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Terje Dagfin Stenholt</dc:creator>
  <keywords/>
  <dc:description/>
  <lastModifiedBy>Terje Dagfin Stenholt</lastModifiedBy>
  <revision>26</revision>
  <dcterms:created xsi:type="dcterms:W3CDTF">2023-09-14T07:48:00.0000000Z</dcterms:created>
  <dcterms:modified xsi:type="dcterms:W3CDTF">2023-09-19T07:58:45.6721180Z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