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156" w:rsidRPr="00D23703" w:rsidRDefault="00330156">
      <w:pPr>
        <w:rPr>
          <w:b/>
          <w:bCs/>
        </w:rPr>
      </w:pPr>
      <w:r w:rsidRPr="00D23703">
        <w:rPr>
          <w:b/>
          <w:bCs/>
        </w:rPr>
        <w:t>Referat for møte med Diakoniutvalget</w:t>
      </w:r>
      <w:r w:rsidR="00D23703">
        <w:rPr>
          <w:b/>
          <w:bCs/>
        </w:rPr>
        <w:t xml:space="preserve"> 4. desember 2020</w:t>
      </w:r>
    </w:p>
    <w:p w:rsidR="00330156" w:rsidRDefault="00330156">
      <w:r w:rsidRPr="00D23703">
        <w:rPr>
          <w:b/>
          <w:bCs/>
        </w:rPr>
        <w:t>Sted</w:t>
      </w:r>
      <w:r>
        <w:t xml:space="preserve">: </w:t>
      </w:r>
      <w:r w:rsidR="00921B69">
        <w:t>Storstua</w:t>
      </w:r>
    </w:p>
    <w:p w:rsidR="00330156" w:rsidRDefault="00330156">
      <w:r w:rsidRPr="00D23703">
        <w:rPr>
          <w:b/>
          <w:bCs/>
        </w:rPr>
        <w:t>Tid</w:t>
      </w:r>
      <w:r>
        <w:t xml:space="preserve">: </w:t>
      </w:r>
      <w:r w:rsidR="00921B69">
        <w:t>4</w:t>
      </w:r>
      <w:r>
        <w:t xml:space="preserve">. </w:t>
      </w:r>
      <w:r w:rsidR="00D23703">
        <w:t>desember</w:t>
      </w:r>
      <w:r>
        <w:t xml:space="preserve"> 2020 </w:t>
      </w:r>
      <w:r w:rsidR="00D23703">
        <w:t>12:30</w:t>
      </w:r>
      <w:r w:rsidR="00921B69">
        <w:t>-14:</w:t>
      </w:r>
      <w:r w:rsidR="00D23703">
        <w:t>30</w:t>
      </w:r>
    </w:p>
    <w:p w:rsidR="00330156" w:rsidRDefault="00330156" w:rsidP="00330156">
      <w:r w:rsidRPr="00D23703">
        <w:rPr>
          <w:b/>
          <w:bCs/>
        </w:rPr>
        <w:t>Til stede</w:t>
      </w:r>
      <w:r>
        <w:t xml:space="preserve">: Bjørg Vestengen Nessjøen, Stig Mørkeberg Nilsen, Marit Petterson Bauer, </w:t>
      </w:r>
      <w:r w:rsidR="00921B69">
        <w:t xml:space="preserve">Marit Østern og </w:t>
      </w:r>
      <w:r>
        <w:t>Malin Jakobsson Weydahl</w:t>
      </w:r>
    </w:p>
    <w:p w:rsidR="00AC6227" w:rsidRDefault="00AC6227" w:rsidP="00AC6227">
      <w:pPr>
        <w:pStyle w:val="Listeavsnitt"/>
        <w:numPr>
          <w:ilvl w:val="0"/>
          <w:numId w:val="4"/>
        </w:numPr>
      </w:pPr>
      <w:r>
        <w:t xml:space="preserve">Vi innledet møtet med en bønn. </w:t>
      </w:r>
    </w:p>
    <w:p w:rsidR="00AC6227" w:rsidRDefault="00AC6227" w:rsidP="00AC6227">
      <w:pPr>
        <w:pStyle w:val="Listeavsnitt"/>
        <w:numPr>
          <w:ilvl w:val="0"/>
          <w:numId w:val="4"/>
        </w:numPr>
      </w:pPr>
      <w:r>
        <w:t xml:space="preserve">Vi leste det forrige referatet da det ikke var sendt ut på forhånd. </w:t>
      </w:r>
    </w:p>
    <w:p w:rsidR="00AC6227" w:rsidRDefault="00AC6227" w:rsidP="00AC6227">
      <w:pPr>
        <w:pStyle w:val="Listeavsnitt"/>
        <w:numPr>
          <w:ilvl w:val="0"/>
          <w:numId w:val="4"/>
        </w:numPr>
      </w:pPr>
      <w:r>
        <w:t xml:space="preserve">Vi </w:t>
      </w:r>
      <w:r w:rsidR="00F96EFE">
        <w:t>begynte</w:t>
      </w:r>
      <w:r>
        <w:t xml:space="preserve"> med at alle kunne komme med innspill/tanker/spørsmål siden forrige møte. Følgende kom opp: </w:t>
      </w:r>
    </w:p>
    <w:p w:rsidR="00AC6227" w:rsidRDefault="00AC6227" w:rsidP="00AC6227">
      <w:pPr>
        <w:pStyle w:val="Listeavsnitt"/>
        <w:numPr>
          <w:ilvl w:val="0"/>
          <w:numId w:val="5"/>
        </w:numPr>
      </w:pPr>
      <w:r>
        <w:t xml:space="preserve">Hvorfor har vi </w:t>
      </w:r>
      <w:r w:rsidR="00F96EFE">
        <w:t>kirkekaffen</w:t>
      </w:r>
      <w:r>
        <w:t xml:space="preserve"> plassert bakerst i kirken? Der er litt trangt. Kunne vi vært for eksempel i Våpenhuset eller utenfor kirken? Noen husket utendørskirkekaffe som noe flott! </w:t>
      </w:r>
    </w:p>
    <w:p w:rsidR="00AC6227" w:rsidRDefault="00AC6227" w:rsidP="00AC6227">
      <w:pPr>
        <w:pStyle w:val="Listeavsnitt"/>
        <w:numPr>
          <w:ilvl w:val="0"/>
          <w:numId w:val="5"/>
        </w:numPr>
      </w:pPr>
      <w:r>
        <w:t xml:space="preserve">Det er en trapp langs </w:t>
      </w:r>
      <w:r w:rsidR="00A31F79">
        <w:t>med kortsiden</w:t>
      </w:r>
      <w:r>
        <w:t xml:space="preserve"> til Menighetshuset </w:t>
      </w:r>
      <w:r w:rsidR="00A31F79">
        <w:t>(</w:t>
      </w:r>
      <w:r>
        <w:t>mot elvesiden</w:t>
      </w:r>
      <w:r w:rsidR="00A31F79">
        <w:t>)</w:t>
      </w:r>
      <w:r>
        <w:t xml:space="preserve">. </w:t>
      </w:r>
      <w:r w:rsidR="00A31F79">
        <w:t xml:space="preserve">Det er et ønske om å få til et gelender der. Malin tar videre til husstyret. </w:t>
      </w:r>
    </w:p>
    <w:p w:rsidR="00A31F79" w:rsidRDefault="00A31F79" w:rsidP="00A31F79">
      <w:pPr>
        <w:pStyle w:val="Listeavsnitt"/>
        <w:numPr>
          <w:ilvl w:val="0"/>
          <w:numId w:val="4"/>
        </w:numPr>
      </w:pPr>
      <w:r>
        <w:t xml:space="preserve">Vi fortsatte å diskutere bønnekrukkeprosjektet og Malin viste nye fotoer fra keramikeren Egil. Vi gjorde til slutt en egen skisse som Malin skulle ta tilbake til Egil og som Bjørg skulle ta til keramikeren i Engene. Oppfølging på neste DU-møte. </w:t>
      </w:r>
    </w:p>
    <w:p w:rsidR="00A31F79" w:rsidRDefault="00A31F79" w:rsidP="00A31F79">
      <w:pPr>
        <w:pStyle w:val="Listeavsnitt"/>
        <w:numPr>
          <w:ilvl w:val="0"/>
          <w:numId w:val="4"/>
        </w:numPr>
      </w:pPr>
      <w:r>
        <w:t xml:space="preserve">Vi snakket om Misjonsprosjektet og deltakerne ble spurt om viktige kriterier i valget av Misjonsprosjekt. Følgende punkter nevntes: </w:t>
      </w:r>
    </w:p>
    <w:p w:rsidR="00A31F79" w:rsidRDefault="00A31F79" w:rsidP="00A31F79">
      <w:pPr>
        <w:pStyle w:val="Listeavsnitt"/>
        <w:numPr>
          <w:ilvl w:val="1"/>
          <w:numId w:val="4"/>
        </w:numPr>
      </w:pPr>
      <w:r>
        <w:t xml:space="preserve">At prosjektet har </w:t>
      </w:r>
      <w:r w:rsidR="00F96EFE">
        <w:t>bærekraft</w:t>
      </w:r>
      <w:r>
        <w:t xml:space="preserve"> hvor målet for prosjektet er at Misjonsorganisasjonen selv på sikt gjør seg «overflødig». </w:t>
      </w:r>
    </w:p>
    <w:p w:rsidR="00A31F79" w:rsidRDefault="00A31F79" w:rsidP="00A31F79">
      <w:pPr>
        <w:pStyle w:val="Listeavsnitt"/>
        <w:numPr>
          <w:ilvl w:val="1"/>
          <w:numId w:val="4"/>
        </w:numPr>
      </w:pPr>
      <w:r>
        <w:t xml:space="preserve">At det er et «solid tiltak» hvor mest mulig penger går dit de skal. </w:t>
      </w:r>
    </w:p>
    <w:p w:rsidR="00A31F79" w:rsidRDefault="00A31F79" w:rsidP="00A31F79">
      <w:pPr>
        <w:pStyle w:val="Listeavsnitt"/>
        <w:numPr>
          <w:ilvl w:val="1"/>
          <w:numId w:val="4"/>
        </w:numPr>
      </w:pPr>
      <w:r>
        <w:t xml:space="preserve">At prosjektet gjerne støtter gode lokale tiltak/er et lokalt initiativ og ikke har et «utenfra-perspektiv». </w:t>
      </w:r>
    </w:p>
    <w:p w:rsidR="00A31F79" w:rsidRDefault="00A31F79" w:rsidP="00A31F79">
      <w:pPr>
        <w:pStyle w:val="Listeavsnitt"/>
        <w:numPr>
          <w:ilvl w:val="1"/>
          <w:numId w:val="4"/>
        </w:numPr>
      </w:pPr>
      <w:r>
        <w:t xml:space="preserve">Noen mente at det er flott om det er fokus på vann da det er et så grunnleggende menneskelig behov. </w:t>
      </w:r>
    </w:p>
    <w:p w:rsidR="00AD13BF" w:rsidRDefault="00AD13BF" w:rsidP="00AD13BF">
      <w:pPr>
        <w:pStyle w:val="Listeavsnitt"/>
        <w:numPr>
          <w:ilvl w:val="0"/>
          <w:numId w:val="4"/>
        </w:numPr>
      </w:pPr>
      <w:r>
        <w:t xml:space="preserve">Vi fortsatte å gå igjennom foreløpig Diakoniplan og tok for oss «Vern om Skaperverket». Dette med Grønn menighet skal Malin sette seg inn i og vi planerer at et av vårens Diakoniutvalg har Grønn menighet som fokus. Vi snakket også om å få til at all kaffe som kjøpes inn til menigheten er Fairtrade. Malin kjøper Fairtrade til TT/VF/Kirkeforeningen og når hun kjøper til staben men dette ønsker vi spre også til alle former for innkjøp. </w:t>
      </w:r>
    </w:p>
    <w:p w:rsidR="00AD13BF" w:rsidRDefault="00AD13BF" w:rsidP="00AD13BF">
      <w:pPr>
        <w:pStyle w:val="Listeavsnitt"/>
        <w:numPr>
          <w:ilvl w:val="0"/>
          <w:numId w:val="4"/>
        </w:numPr>
      </w:pPr>
      <w:r>
        <w:t xml:space="preserve">Vi gikk igjennom budsjett for Diakoni for 2021 og alle ble enige i forslaget å ta betalt for vaflene på Vaffeltreff med 50:- da det ikke er holdbart i lengden å </w:t>
      </w:r>
      <w:r w:rsidR="00774405">
        <w:t>gå i minus.</w:t>
      </w:r>
      <w:r>
        <w:t xml:space="preserve"> </w:t>
      </w:r>
      <w:r w:rsidR="00774405">
        <w:t xml:space="preserve">Diakonatets disposisjonsfond ligger på 230.000 NOK og er mulig å bruke til underskudd men hvis vi som i budsjett for 2021 regner med bruk for 51.500 kr/år så er fonden tømt på mindre enn 5 år. </w:t>
      </w:r>
    </w:p>
    <w:p w:rsidR="00774405" w:rsidRDefault="00774405" w:rsidP="00AD13BF">
      <w:pPr>
        <w:pStyle w:val="Listeavsnitt"/>
        <w:numPr>
          <w:ilvl w:val="0"/>
          <w:numId w:val="4"/>
        </w:numPr>
      </w:pPr>
      <w:r>
        <w:t>Noen gudstjenester under våren har et spesielt diakonal profil:</w:t>
      </w:r>
    </w:p>
    <w:p w:rsidR="00774405" w:rsidRDefault="00774405" w:rsidP="00774405">
      <w:pPr>
        <w:pStyle w:val="Listeavsnitt"/>
        <w:numPr>
          <w:ilvl w:val="1"/>
          <w:numId w:val="4"/>
        </w:numPr>
      </w:pPr>
      <w:r>
        <w:t>17 januar – Klimagudstjeneste</w:t>
      </w:r>
    </w:p>
    <w:p w:rsidR="00774405" w:rsidRDefault="00774405" w:rsidP="00774405">
      <w:pPr>
        <w:pStyle w:val="Listeavsnitt"/>
        <w:numPr>
          <w:ilvl w:val="1"/>
          <w:numId w:val="4"/>
        </w:numPr>
      </w:pPr>
      <w:r>
        <w:t>Fastetiden</w:t>
      </w:r>
    </w:p>
    <w:p w:rsidR="00774405" w:rsidRDefault="00774405" w:rsidP="00774405">
      <w:pPr>
        <w:pStyle w:val="Listeavsnitt"/>
        <w:numPr>
          <w:ilvl w:val="1"/>
          <w:numId w:val="4"/>
        </w:numPr>
      </w:pPr>
      <w:r>
        <w:t>25 april – Diakoniens dag</w:t>
      </w:r>
    </w:p>
    <w:p w:rsidR="00774405" w:rsidRDefault="00774405" w:rsidP="00774405">
      <w:pPr>
        <w:pStyle w:val="Listeavsnitt"/>
        <w:numPr>
          <w:ilvl w:val="1"/>
          <w:numId w:val="4"/>
        </w:numPr>
      </w:pPr>
      <w:r>
        <w:t>6. juni – Skaperverkets dag (gudstjeneste på Gulskogen)</w:t>
      </w:r>
    </w:p>
    <w:p w:rsidR="00774405" w:rsidRDefault="00774405" w:rsidP="00774405">
      <w:pPr>
        <w:ind w:left="993"/>
      </w:pPr>
      <w:r>
        <w:t xml:space="preserve">Diakoniutvalgets medlemmer inviteres spesielt til disse gudstjenestene og Stig meldte seg som frivillig til planering av Klimagudstjenesten. Et forslag fra Malin var at hele Diakoniutvalget presenteres på gudstjenesten på Diakoniens dag 25.april. </w:t>
      </w:r>
    </w:p>
    <w:p w:rsidR="00774405" w:rsidRDefault="00774405" w:rsidP="00774405">
      <w:pPr>
        <w:pStyle w:val="Listeavsnitt"/>
        <w:numPr>
          <w:ilvl w:val="0"/>
          <w:numId w:val="4"/>
        </w:numPr>
      </w:pPr>
      <w:r>
        <w:lastRenderedPageBreak/>
        <w:t>Til slutt satte vi datoer for vårens diakoniutvalg. Vi ble enige om at under 2021 ha ca 6 møter. Alle møter på onsdager mellom kl. 10 og 12 i Storstua</w:t>
      </w:r>
      <w:r w:rsidR="00DA5EF4">
        <w:t>: 13. jan, 3. mars, 14. april (og så eventuelt 2. juni etter behov)</w:t>
      </w:r>
    </w:p>
    <w:p w:rsidR="00AC6227" w:rsidRDefault="00AC6227" w:rsidP="00AC6227">
      <w:pPr>
        <w:pStyle w:val="Listeavsnitt"/>
      </w:pPr>
    </w:p>
    <w:p w:rsidR="001E6269" w:rsidRDefault="001E6269" w:rsidP="001E6269">
      <w:r>
        <w:t>Ved tastaturet</w:t>
      </w:r>
      <w:r w:rsidR="00DA5EF4">
        <w:t xml:space="preserve"> 22. desember 2020</w:t>
      </w:r>
      <w:bookmarkStart w:id="0" w:name="_GoBack"/>
      <w:bookmarkEnd w:id="0"/>
    </w:p>
    <w:p w:rsidR="001E6269" w:rsidRPr="00BA2F0A" w:rsidRDefault="001E6269" w:rsidP="001E6269">
      <w:r>
        <w:t>Malin Jakobsson Weydahl</w:t>
      </w:r>
    </w:p>
    <w:p w:rsidR="009D285F" w:rsidRPr="00BA2F0A" w:rsidRDefault="009D285F" w:rsidP="009D285F"/>
    <w:sectPr w:rsidR="009D285F" w:rsidRPr="00BA2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C064E"/>
    <w:multiLevelType w:val="hybridMultilevel"/>
    <w:tmpl w:val="ED04310C"/>
    <w:lvl w:ilvl="0" w:tplc="E760D062">
      <w:start w:val="1"/>
      <w:numFmt w:val="lowerLetter"/>
      <w:lvlText w:val="%1)"/>
      <w:lvlJc w:val="left"/>
      <w:pPr>
        <w:ind w:left="1353" w:hanging="360"/>
      </w:pPr>
      <w:rPr>
        <w:rFonts w:hint="default"/>
      </w:rPr>
    </w:lvl>
    <w:lvl w:ilvl="1" w:tplc="04140019" w:tentative="1">
      <w:start w:val="1"/>
      <w:numFmt w:val="lowerLetter"/>
      <w:lvlText w:val="%2."/>
      <w:lvlJc w:val="left"/>
      <w:pPr>
        <w:ind w:left="2073" w:hanging="360"/>
      </w:pPr>
    </w:lvl>
    <w:lvl w:ilvl="2" w:tplc="0414001B" w:tentative="1">
      <w:start w:val="1"/>
      <w:numFmt w:val="lowerRoman"/>
      <w:lvlText w:val="%3."/>
      <w:lvlJc w:val="right"/>
      <w:pPr>
        <w:ind w:left="2793" w:hanging="180"/>
      </w:pPr>
    </w:lvl>
    <w:lvl w:ilvl="3" w:tplc="0414000F" w:tentative="1">
      <w:start w:val="1"/>
      <w:numFmt w:val="decimal"/>
      <w:lvlText w:val="%4."/>
      <w:lvlJc w:val="left"/>
      <w:pPr>
        <w:ind w:left="3513" w:hanging="360"/>
      </w:pPr>
    </w:lvl>
    <w:lvl w:ilvl="4" w:tplc="04140019" w:tentative="1">
      <w:start w:val="1"/>
      <w:numFmt w:val="lowerLetter"/>
      <w:lvlText w:val="%5."/>
      <w:lvlJc w:val="left"/>
      <w:pPr>
        <w:ind w:left="4233" w:hanging="360"/>
      </w:pPr>
    </w:lvl>
    <w:lvl w:ilvl="5" w:tplc="0414001B" w:tentative="1">
      <w:start w:val="1"/>
      <w:numFmt w:val="lowerRoman"/>
      <w:lvlText w:val="%6."/>
      <w:lvlJc w:val="right"/>
      <w:pPr>
        <w:ind w:left="4953" w:hanging="180"/>
      </w:pPr>
    </w:lvl>
    <w:lvl w:ilvl="6" w:tplc="0414000F" w:tentative="1">
      <w:start w:val="1"/>
      <w:numFmt w:val="decimal"/>
      <w:lvlText w:val="%7."/>
      <w:lvlJc w:val="left"/>
      <w:pPr>
        <w:ind w:left="5673" w:hanging="360"/>
      </w:pPr>
    </w:lvl>
    <w:lvl w:ilvl="7" w:tplc="04140019" w:tentative="1">
      <w:start w:val="1"/>
      <w:numFmt w:val="lowerLetter"/>
      <w:lvlText w:val="%8."/>
      <w:lvlJc w:val="left"/>
      <w:pPr>
        <w:ind w:left="6393" w:hanging="360"/>
      </w:pPr>
    </w:lvl>
    <w:lvl w:ilvl="8" w:tplc="0414001B" w:tentative="1">
      <w:start w:val="1"/>
      <w:numFmt w:val="lowerRoman"/>
      <w:lvlText w:val="%9."/>
      <w:lvlJc w:val="right"/>
      <w:pPr>
        <w:ind w:left="7113" w:hanging="180"/>
      </w:pPr>
    </w:lvl>
  </w:abstractNum>
  <w:abstractNum w:abstractNumId="1" w15:restartNumberingAfterBreak="0">
    <w:nsid w:val="3E5F728F"/>
    <w:multiLevelType w:val="hybridMultilevel"/>
    <w:tmpl w:val="BFAA6EF0"/>
    <w:lvl w:ilvl="0" w:tplc="0414000F">
      <w:start w:val="1"/>
      <w:numFmt w:val="decimal"/>
      <w:lvlText w:val="%1."/>
      <w:lvlJc w:val="left"/>
      <w:pPr>
        <w:ind w:left="720" w:hanging="360"/>
      </w:pPr>
      <w:rPr>
        <w:rFonts w:hint="default"/>
      </w:rPr>
    </w:lvl>
    <w:lvl w:ilvl="1" w:tplc="04140019">
      <w:start w:val="1"/>
      <w:numFmt w:val="lowerLetter"/>
      <w:lvlText w:val="%2."/>
      <w:lvlJc w:val="left"/>
      <w:pPr>
        <w:ind w:left="1353"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ECC2F4F"/>
    <w:multiLevelType w:val="hybridMultilevel"/>
    <w:tmpl w:val="8B5821D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13E6B78"/>
    <w:multiLevelType w:val="hybridMultilevel"/>
    <w:tmpl w:val="CAC4500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EB97FB0"/>
    <w:multiLevelType w:val="hybridMultilevel"/>
    <w:tmpl w:val="535E9A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56"/>
    <w:rsid w:val="001E6269"/>
    <w:rsid w:val="00330156"/>
    <w:rsid w:val="00443994"/>
    <w:rsid w:val="005B4F34"/>
    <w:rsid w:val="00774405"/>
    <w:rsid w:val="007B719A"/>
    <w:rsid w:val="00804EEB"/>
    <w:rsid w:val="00811574"/>
    <w:rsid w:val="00921B69"/>
    <w:rsid w:val="009D285F"/>
    <w:rsid w:val="00A31F79"/>
    <w:rsid w:val="00AC6227"/>
    <w:rsid w:val="00AD13BF"/>
    <w:rsid w:val="00AE04C2"/>
    <w:rsid w:val="00B140DA"/>
    <w:rsid w:val="00BA2F0A"/>
    <w:rsid w:val="00C7313A"/>
    <w:rsid w:val="00D23703"/>
    <w:rsid w:val="00DA0C4C"/>
    <w:rsid w:val="00DA5EF4"/>
    <w:rsid w:val="00F96E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BD4F"/>
  <w15:chartTrackingRefBased/>
  <w15:docId w15:val="{BAF2F1E3-9D39-45B1-A0FC-4F3FD478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0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485</Words>
  <Characters>2572</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Jakobsson Weydahl</dc:creator>
  <cp:keywords/>
  <dc:description/>
  <cp:lastModifiedBy>Malin Jakobsson Weydahl</cp:lastModifiedBy>
  <cp:revision>5</cp:revision>
  <dcterms:created xsi:type="dcterms:W3CDTF">2020-12-22T11:25:00Z</dcterms:created>
  <dcterms:modified xsi:type="dcterms:W3CDTF">2020-12-22T12:06:00Z</dcterms:modified>
</cp:coreProperties>
</file>